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C15A1" w14:textId="77777777" w:rsidR="0063429B" w:rsidRPr="0063429B" w:rsidRDefault="0063429B" w:rsidP="00634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29B">
        <w:rPr>
          <w:rFonts w:ascii="Times New Roman" w:hAnsi="Times New Roman" w:cs="Times New Roman"/>
          <w:sz w:val="24"/>
          <w:szCs w:val="24"/>
        </w:rPr>
        <w:t>Megan McInerney</w:t>
      </w:r>
    </w:p>
    <w:p w14:paraId="16969509" w14:textId="77777777" w:rsidR="0063429B" w:rsidRPr="0063429B" w:rsidRDefault="0063429B" w:rsidP="00634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29B">
        <w:rPr>
          <w:rFonts w:ascii="Times New Roman" w:hAnsi="Times New Roman" w:cs="Times New Roman"/>
          <w:sz w:val="24"/>
          <w:szCs w:val="24"/>
        </w:rPr>
        <w:t>Writing for College Success</w:t>
      </w:r>
      <w:bookmarkStart w:id="0" w:name="_GoBack"/>
      <w:bookmarkEnd w:id="0"/>
    </w:p>
    <w:p w14:paraId="29E0420D" w14:textId="77777777" w:rsidR="0063429B" w:rsidRPr="0063429B" w:rsidRDefault="0063429B" w:rsidP="00634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29B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63429B">
        <w:rPr>
          <w:rFonts w:ascii="Times New Roman" w:hAnsi="Times New Roman" w:cs="Times New Roman"/>
          <w:sz w:val="24"/>
          <w:szCs w:val="24"/>
        </w:rPr>
        <w:t>Isenkul</w:t>
      </w:r>
      <w:proofErr w:type="spellEnd"/>
    </w:p>
    <w:p w14:paraId="1B52C704" w14:textId="0E564FEF" w:rsidR="0063429B" w:rsidRDefault="0063429B" w:rsidP="00634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29B">
        <w:rPr>
          <w:rFonts w:ascii="Times New Roman" w:hAnsi="Times New Roman" w:cs="Times New Roman"/>
          <w:sz w:val="24"/>
          <w:szCs w:val="24"/>
        </w:rPr>
        <w:t>November 20, 2017</w:t>
      </w:r>
    </w:p>
    <w:p w14:paraId="51A99335" w14:textId="77777777" w:rsidR="00E6782E" w:rsidRPr="0063429B" w:rsidRDefault="0063429B" w:rsidP="00634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29B">
        <w:rPr>
          <w:rFonts w:ascii="Times New Roman" w:hAnsi="Times New Roman" w:cs="Times New Roman"/>
          <w:sz w:val="24"/>
          <w:szCs w:val="24"/>
        </w:rPr>
        <w:t>Reflection Essay 3</w:t>
      </w:r>
    </w:p>
    <w:p w14:paraId="71813F47" w14:textId="6F0FCCEB" w:rsidR="0063429B" w:rsidRDefault="0063429B" w:rsidP="00634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From week</w:t>
      </w:r>
      <w:r w:rsidR="000C068B">
        <w:rPr>
          <w:rFonts w:ascii="Times New Roman" w:hAnsi="Times New Roman" w:cs="Times New Roman"/>
          <w:sz w:val="24"/>
          <w:szCs w:val="24"/>
        </w:rPr>
        <w:t>s ten through thirteen, in-class assignments have become easier to complete and my essay scores have improved. I have solidified my performance when writing</w:t>
      </w:r>
      <w:r>
        <w:rPr>
          <w:rFonts w:ascii="Times New Roman" w:hAnsi="Times New Roman" w:cs="Times New Roman"/>
          <w:sz w:val="24"/>
          <w:szCs w:val="24"/>
        </w:rPr>
        <w:t xml:space="preserve"> on a collegiate level and</w:t>
      </w:r>
      <w:r w:rsidR="000C068B">
        <w:rPr>
          <w:rFonts w:ascii="Times New Roman" w:hAnsi="Times New Roman" w:cs="Times New Roman"/>
          <w:sz w:val="24"/>
          <w:szCs w:val="24"/>
        </w:rPr>
        <w:t xml:space="preserve"> am prepared to</w:t>
      </w:r>
      <w:r>
        <w:rPr>
          <w:rFonts w:ascii="Times New Roman" w:hAnsi="Times New Roman" w:cs="Times New Roman"/>
          <w:sz w:val="24"/>
          <w:szCs w:val="24"/>
        </w:rPr>
        <w:t xml:space="preserve"> uphold classroom expectations in English 110. While I understand that next semester’s essays will have much longer word counts and require more rigorous research before composing, I am confident that I have grown enough this year to meet essay expectations consistently.</w:t>
      </w:r>
    </w:p>
    <w:p w14:paraId="51EC0E1E" w14:textId="3C5349E6" w:rsidR="000C068B" w:rsidRDefault="000C068B" w:rsidP="00634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earned a perfect score on the midterm for </w:t>
      </w:r>
      <w:r w:rsidR="00AE6CC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Writing for College Success</w:t>
      </w:r>
      <w:r w:rsidR="00AE6CC2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I feel confident that I can earn an A on the final, and, if my score lowers on the final exam, I will be disappointed in myself. I now feel pressured to earn a perfect score on the final exam because I want to prove to myself that I can remain consistent in my</w:t>
      </w:r>
      <w:r w:rsidR="0020351C">
        <w:rPr>
          <w:rFonts w:ascii="Times New Roman" w:hAnsi="Times New Roman" w:cs="Times New Roman"/>
          <w:sz w:val="24"/>
          <w:szCs w:val="24"/>
        </w:rPr>
        <w:t xml:space="preserve"> level of</w:t>
      </w:r>
      <w:r>
        <w:rPr>
          <w:rFonts w:ascii="Times New Roman" w:hAnsi="Times New Roman" w:cs="Times New Roman"/>
          <w:sz w:val="24"/>
          <w:szCs w:val="24"/>
        </w:rPr>
        <w:t xml:space="preserve"> performance. </w:t>
      </w:r>
      <w:r w:rsidR="0020351C">
        <w:rPr>
          <w:rFonts w:ascii="Times New Roman" w:hAnsi="Times New Roman" w:cs="Times New Roman"/>
          <w:sz w:val="24"/>
          <w:szCs w:val="24"/>
        </w:rPr>
        <w:t xml:space="preserve">I think that I can do this by carefully formatting and organizing my essay before composing, and by reading through after writing my exam. This will help me because I can revise and confirm that </w:t>
      </w:r>
      <w:proofErr w:type="gramStart"/>
      <w:r w:rsidR="0020351C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20351C">
        <w:rPr>
          <w:rFonts w:ascii="Times New Roman" w:hAnsi="Times New Roman" w:cs="Times New Roman"/>
          <w:sz w:val="24"/>
          <w:szCs w:val="24"/>
        </w:rPr>
        <w:t xml:space="preserve"> my sentences are logically and grammatically sound.</w:t>
      </w:r>
    </w:p>
    <w:p w14:paraId="638AAAF8" w14:textId="738C9443" w:rsidR="0020351C" w:rsidRDefault="0020351C" w:rsidP="00634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While my writing skill has improved, I feel more stressed about my grade in the class. Due to my e-portfolio, my overall grade is now a B+. I also feel stressed about the tutor sessions, because the six that I have already attended are only proven by my sign-in record rather than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written attendance sheet. I am concerned that, due to the little time left in the semester and my lack of written proof, I will receive a poor grade for the tutor sessions as well. I hope that I can resolve this and raise my e-portfolio grade before the end of the semester so that I can have a 4.0 GPA starting off college. This will give me a strong GPA cushion for the more challenging classes </w:t>
      </w:r>
      <w:r w:rsidR="00AE6CC2">
        <w:rPr>
          <w:rFonts w:ascii="Times New Roman" w:hAnsi="Times New Roman" w:cs="Times New Roman"/>
          <w:sz w:val="24"/>
          <w:szCs w:val="24"/>
        </w:rPr>
        <w:t>later</w:t>
      </w:r>
      <w:r>
        <w:rPr>
          <w:rFonts w:ascii="Times New Roman" w:hAnsi="Times New Roman" w:cs="Times New Roman"/>
          <w:sz w:val="24"/>
          <w:szCs w:val="24"/>
        </w:rPr>
        <w:t xml:space="preserve"> in the nursing program and make my program application more competitive than applicants with a 4.8 GPA.</w:t>
      </w:r>
    </w:p>
    <w:p w14:paraId="06657DA2" w14:textId="78A73632" w:rsidR="0063429B" w:rsidRDefault="00AE6CC2" w:rsidP="00634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have written all of the journals for the class. Many of my journals are about random, personal topics. If I could not think of any specific subject to focus on in a journal, I wrote a daily entry about how I am faring in college and in the “Writing for College Success” course.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mimic the kind of writing expected in later courses, many of my journals should have been written more formally. This would have shown a more accurate scale of my development through the course and as a student.</w:t>
      </w:r>
    </w:p>
    <w:p w14:paraId="41D70CEE" w14:textId="4D0F9CDB" w:rsidR="00AE6CC2" w:rsidRPr="0063429B" w:rsidRDefault="00AE6CC2" w:rsidP="00634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Overall, I think that I need to work more diligently and take greater responsibility for my academics. I feel that I need to recognize the autonomy of my actions and the monetary value of my grades so that I can continue to perform on the academic level which I know that I am capable of. While it is impossible for me to achieve my goals if I do not extend my reach in all areas of life, I still need to maintain each facet of life with the most effort I can afford. I cannot allow volunteering, athletics, or my social life to detract from academia.</w:t>
      </w:r>
    </w:p>
    <w:sectPr w:rsidR="00AE6CC2" w:rsidRPr="0063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9B"/>
    <w:rsid w:val="000C068B"/>
    <w:rsid w:val="0020351C"/>
    <w:rsid w:val="00267AF1"/>
    <w:rsid w:val="0063429B"/>
    <w:rsid w:val="00AE6CC2"/>
    <w:rsid w:val="00E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37FA"/>
  <w15:chartTrackingRefBased/>
  <w15:docId w15:val="{6C4C59C6-94BC-446E-83D6-5092F59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McInerney</dc:creator>
  <cp:keywords/>
  <dc:description/>
  <cp:lastModifiedBy>megan McInerney</cp:lastModifiedBy>
  <cp:revision>2</cp:revision>
  <dcterms:created xsi:type="dcterms:W3CDTF">2017-11-20T15:15:00Z</dcterms:created>
  <dcterms:modified xsi:type="dcterms:W3CDTF">2017-11-20T19:25:00Z</dcterms:modified>
</cp:coreProperties>
</file>