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369C" w14:textId="3AB7301D" w:rsidR="001E35B5" w:rsidRPr="001E35B5" w:rsidRDefault="001E35B5" w:rsidP="001E35B5">
      <w:pPr>
        <w:jc w:val="center"/>
        <w:rPr>
          <w:sz w:val="32"/>
          <w:szCs w:val="32"/>
        </w:rPr>
      </w:pPr>
      <w:r>
        <w:rPr>
          <w:sz w:val="32"/>
          <w:szCs w:val="32"/>
        </w:rPr>
        <w:t>Journal 7 – Making a meme</w:t>
      </w:r>
    </w:p>
    <w:p w14:paraId="5945F178" w14:textId="77777777" w:rsidR="001E35B5" w:rsidRDefault="001E35B5"/>
    <w:p w14:paraId="2564560D" w14:textId="77777777" w:rsidR="001E35B5" w:rsidRDefault="001E35B5">
      <w:r>
        <w:rPr>
          <w:noProof/>
        </w:rPr>
        <w:drawing>
          <wp:inline distT="0" distB="0" distL="0" distR="0" wp14:anchorId="5156BDD4" wp14:editId="29C4EAEF">
            <wp:extent cx="5067300" cy="3378200"/>
            <wp:effectExtent l="0" t="0" r="0" b="0"/>
            <wp:docPr id="455313397" name="Picture 1" descr="A person sitting at a table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3397" name="Picture 1" descr="A person sitting at a table with a compu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7300" cy="3378200"/>
                    </a:xfrm>
                    <a:prstGeom prst="rect">
                      <a:avLst/>
                    </a:prstGeom>
                    <a:noFill/>
                  </pic:spPr>
                </pic:pic>
              </a:graphicData>
            </a:graphic>
          </wp:inline>
        </w:drawing>
      </w:r>
    </w:p>
    <w:p w14:paraId="36923BB7" w14:textId="74D1231D" w:rsidR="001E35B5" w:rsidRDefault="001E35B5">
      <w:r>
        <w:t>Meme 1 – My face when I start receiving training to help defend against cyber attacks</w:t>
      </w:r>
      <w:r w:rsidR="00932A77">
        <w:t xml:space="preserve"> </w:t>
      </w:r>
      <w:proofErr w:type="gramStart"/>
      <w:r w:rsidR="00932A77">
        <w:t>( I</w:t>
      </w:r>
      <w:proofErr w:type="gramEnd"/>
      <w:r w:rsidR="00932A77">
        <w:t xml:space="preserve"> have no back ground in cybersecurity and lied on my resume)</w:t>
      </w:r>
    </w:p>
    <w:p w14:paraId="4C48DF17" w14:textId="77777777" w:rsidR="001E35B5" w:rsidRDefault="001E35B5">
      <w:r>
        <w:rPr>
          <w:noProof/>
        </w:rPr>
        <w:drawing>
          <wp:inline distT="0" distB="0" distL="0" distR="0" wp14:anchorId="25EDF83F" wp14:editId="1AC495C6">
            <wp:extent cx="2447925" cy="2706105"/>
            <wp:effectExtent l="0" t="0" r="0" b="0"/>
            <wp:docPr id="801825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252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381" cy="2713242"/>
                    </a:xfrm>
                    <a:prstGeom prst="rect">
                      <a:avLst/>
                    </a:prstGeom>
                    <a:noFill/>
                  </pic:spPr>
                </pic:pic>
              </a:graphicData>
            </a:graphic>
          </wp:inline>
        </w:drawing>
      </w:r>
    </w:p>
    <w:p w14:paraId="7021ABD0" w14:textId="59C23D74" w:rsidR="001E35B5" w:rsidRDefault="001E35B5">
      <w:r>
        <w:t xml:space="preserve">Meme 2 – Me after my training preparing to respond to my first virus that could lead to lots of funding being lost (I am locked in) </w:t>
      </w:r>
    </w:p>
    <w:p w14:paraId="47344DF9" w14:textId="383E622B" w:rsidR="0040742B" w:rsidRDefault="001E35B5">
      <w:r>
        <w:rPr>
          <w:noProof/>
        </w:rPr>
        <w:lastRenderedPageBreak/>
        <w:drawing>
          <wp:inline distT="0" distB="0" distL="0" distR="0" wp14:anchorId="7D0585A1" wp14:editId="5398D8E0">
            <wp:extent cx="3276600" cy="2184400"/>
            <wp:effectExtent l="0" t="0" r="0" b="6350"/>
            <wp:docPr id="372858857" name="Picture 3" descr="A group of people clapp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58857" name="Picture 3" descr="A group of people clapping han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173" cy="2184782"/>
                    </a:xfrm>
                    <a:prstGeom prst="rect">
                      <a:avLst/>
                    </a:prstGeom>
                    <a:noFill/>
                  </pic:spPr>
                </pic:pic>
              </a:graphicData>
            </a:graphic>
          </wp:inline>
        </w:drawing>
      </w:r>
    </w:p>
    <w:p w14:paraId="4614DA5B" w14:textId="6F964054" w:rsidR="001E35B5" w:rsidRDefault="001E35B5">
      <w:r>
        <w:t>Meme 3 – Me when my training did not prepare me enough for the virus and my company lost all funding (my company is cooked)</w:t>
      </w:r>
    </w:p>
    <w:p w14:paraId="5BEDD5ED" w14:textId="7AF548A4" w:rsidR="001E35B5" w:rsidRDefault="001E35B5">
      <w:r>
        <w:tab/>
        <w:t>For these memes I focused on the human factor of preparation and training most cybersecurity careers give when someone is hired.</w:t>
      </w:r>
      <w:r w:rsidR="00932A77">
        <w:t xml:space="preserve"> One of the human factors that can lead to a failure within a company is the lack of assessment some employees receive when getting a job. With my first meme I explained how the person has no background in the cybersecurity field and lied on the resume to receive the job that they want. Meme 2 reflects the first one where after receiving the training they were tasked with responding to their first cyber attack in hopes of protecting the company’s funding. Being locked in shows how most people can enter a cognitive overload of sorts since this person is prepared to work extra hard with little understanding of the job. In meme 3 we see the ending as this person failed to protect the company even after locking in which led to the funding going missing. These memes connecting a story of how the human factor of assessment of employees is important for when a company is hiring employees. Because many of these people will lie simply in hopes of getting the job that they need in hopes of making it big.</w:t>
      </w:r>
    </w:p>
    <w:p w14:paraId="7E3546AD" w14:textId="5CE55042" w:rsidR="001E35B5" w:rsidRDefault="001E35B5">
      <w:r>
        <w:tab/>
      </w:r>
    </w:p>
    <w:p w14:paraId="1D9C1C68" w14:textId="77777777" w:rsidR="001E35B5" w:rsidRPr="001E35B5" w:rsidRDefault="001E35B5">
      <w:pPr>
        <w:rPr>
          <w:sz w:val="24"/>
          <w:szCs w:val="24"/>
        </w:rPr>
      </w:pPr>
    </w:p>
    <w:sectPr w:rsidR="001E35B5" w:rsidRPr="001E35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FFD9" w14:textId="77777777" w:rsidR="008F35CD" w:rsidRDefault="008F35CD" w:rsidP="00270D4B">
      <w:pPr>
        <w:spacing w:after="0" w:line="240" w:lineRule="auto"/>
      </w:pPr>
      <w:r>
        <w:separator/>
      </w:r>
    </w:p>
  </w:endnote>
  <w:endnote w:type="continuationSeparator" w:id="0">
    <w:p w14:paraId="017FBC42" w14:textId="77777777" w:rsidR="008F35CD" w:rsidRDefault="008F35CD" w:rsidP="0027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7AE2" w14:textId="77777777" w:rsidR="008F35CD" w:rsidRDefault="008F35CD" w:rsidP="00270D4B">
      <w:pPr>
        <w:spacing w:after="0" w:line="240" w:lineRule="auto"/>
      </w:pPr>
      <w:r>
        <w:separator/>
      </w:r>
    </w:p>
  </w:footnote>
  <w:footnote w:type="continuationSeparator" w:id="0">
    <w:p w14:paraId="6739AD7F" w14:textId="77777777" w:rsidR="008F35CD" w:rsidRDefault="008F35CD" w:rsidP="00270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148F" w14:textId="0DC214DD" w:rsidR="00270D4B" w:rsidRDefault="00270D4B">
    <w:pPr>
      <w:pStyle w:val="Header"/>
    </w:pPr>
    <w:r>
      <w:t xml:space="preserve">Kenneth Fears </w:t>
    </w:r>
  </w:p>
  <w:p w14:paraId="4CB52C16" w14:textId="7F8A1A85" w:rsidR="00270D4B" w:rsidRDefault="00270D4B">
    <w:pPr>
      <w:pStyle w:val="Header"/>
    </w:pPr>
    <w:r>
      <w:t>10/15/24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B5"/>
    <w:rsid w:val="001E35B5"/>
    <w:rsid w:val="00270D4B"/>
    <w:rsid w:val="002C2A6E"/>
    <w:rsid w:val="00360CD0"/>
    <w:rsid w:val="0040742B"/>
    <w:rsid w:val="007C379B"/>
    <w:rsid w:val="008F35CD"/>
    <w:rsid w:val="00932A77"/>
    <w:rsid w:val="00AB74F7"/>
    <w:rsid w:val="00B2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7100"/>
  <w15:chartTrackingRefBased/>
  <w15:docId w15:val="{5BB471D0-04A2-47EC-86C7-B4EA4791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5B5"/>
    <w:rPr>
      <w:rFonts w:eastAsiaTheme="majorEastAsia" w:cstheme="majorBidi"/>
      <w:color w:val="272727" w:themeColor="text1" w:themeTint="D8"/>
    </w:rPr>
  </w:style>
  <w:style w:type="paragraph" w:styleId="Title">
    <w:name w:val="Title"/>
    <w:basedOn w:val="Normal"/>
    <w:next w:val="Normal"/>
    <w:link w:val="TitleChar"/>
    <w:uiPriority w:val="10"/>
    <w:qFormat/>
    <w:rsid w:val="001E3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5B5"/>
    <w:pPr>
      <w:spacing w:before="160"/>
      <w:jc w:val="center"/>
    </w:pPr>
    <w:rPr>
      <w:i/>
      <w:iCs/>
      <w:color w:val="404040" w:themeColor="text1" w:themeTint="BF"/>
    </w:rPr>
  </w:style>
  <w:style w:type="character" w:customStyle="1" w:styleId="QuoteChar">
    <w:name w:val="Quote Char"/>
    <w:basedOn w:val="DefaultParagraphFont"/>
    <w:link w:val="Quote"/>
    <w:uiPriority w:val="29"/>
    <w:rsid w:val="001E35B5"/>
    <w:rPr>
      <w:i/>
      <w:iCs/>
      <w:color w:val="404040" w:themeColor="text1" w:themeTint="BF"/>
    </w:rPr>
  </w:style>
  <w:style w:type="paragraph" w:styleId="ListParagraph">
    <w:name w:val="List Paragraph"/>
    <w:basedOn w:val="Normal"/>
    <w:uiPriority w:val="34"/>
    <w:qFormat/>
    <w:rsid w:val="001E35B5"/>
    <w:pPr>
      <w:ind w:left="720"/>
      <w:contextualSpacing/>
    </w:pPr>
  </w:style>
  <w:style w:type="character" w:styleId="IntenseEmphasis">
    <w:name w:val="Intense Emphasis"/>
    <w:basedOn w:val="DefaultParagraphFont"/>
    <w:uiPriority w:val="21"/>
    <w:qFormat/>
    <w:rsid w:val="001E35B5"/>
    <w:rPr>
      <w:i/>
      <w:iCs/>
      <w:color w:val="0F4761" w:themeColor="accent1" w:themeShade="BF"/>
    </w:rPr>
  </w:style>
  <w:style w:type="paragraph" w:styleId="IntenseQuote">
    <w:name w:val="Intense Quote"/>
    <w:basedOn w:val="Normal"/>
    <w:next w:val="Normal"/>
    <w:link w:val="IntenseQuoteChar"/>
    <w:uiPriority w:val="30"/>
    <w:qFormat/>
    <w:rsid w:val="001E3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5B5"/>
    <w:rPr>
      <w:i/>
      <w:iCs/>
      <w:color w:val="0F4761" w:themeColor="accent1" w:themeShade="BF"/>
    </w:rPr>
  </w:style>
  <w:style w:type="character" w:styleId="IntenseReference">
    <w:name w:val="Intense Reference"/>
    <w:basedOn w:val="DefaultParagraphFont"/>
    <w:uiPriority w:val="32"/>
    <w:qFormat/>
    <w:rsid w:val="001E35B5"/>
    <w:rPr>
      <w:b/>
      <w:bCs/>
      <w:smallCaps/>
      <w:color w:val="0F4761" w:themeColor="accent1" w:themeShade="BF"/>
      <w:spacing w:val="5"/>
    </w:rPr>
  </w:style>
  <w:style w:type="paragraph" w:styleId="Header">
    <w:name w:val="header"/>
    <w:basedOn w:val="Normal"/>
    <w:link w:val="HeaderChar"/>
    <w:uiPriority w:val="99"/>
    <w:unhideWhenUsed/>
    <w:rsid w:val="00270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4B"/>
  </w:style>
  <w:style w:type="paragraph" w:styleId="Footer">
    <w:name w:val="footer"/>
    <w:basedOn w:val="Normal"/>
    <w:link w:val="FooterChar"/>
    <w:uiPriority w:val="99"/>
    <w:unhideWhenUsed/>
    <w:rsid w:val="00270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2</cp:revision>
  <dcterms:created xsi:type="dcterms:W3CDTF">2024-10-15T14:44:00Z</dcterms:created>
  <dcterms:modified xsi:type="dcterms:W3CDTF">2024-10-20T20:48:00Z</dcterms:modified>
</cp:coreProperties>
</file>