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D67CC" w14:textId="4DF92017" w:rsidR="00C04CE8" w:rsidRDefault="00E82E92">
      <w:pPr>
        <w:rPr>
          <w:rFonts w:ascii="Times New Roman" w:hAnsi="Times New Roman" w:cs="Times New Roman"/>
          <w:sz w:val="24"/>
          <w:szCs w:val="24"/>
        </w:rPr>
      </w:pPr>
      <w:r>
        <w:rPr>
          <w:rFonts w:ascii="Times New Roman" w:hAnsi="Times New Roman" w:cs="Times New Roman"/>
          <w:sz w:val="24"/>
          <w:szCs w:val="24"/>
        </w:rPr>
        <w:t>Nathan McMillan</w:t>
      </w:r>
    </w:p>
    <w:p w14:paraId="61E39BED" w14:textId="6244C92E" w:rsidR="00E82E92" w:rsidRDefault="00E82E92">
      <w:pPr>
        <w:rPr>
          <w:rFonts w:ascii="Times New Roman" w:hAnsi="Times New Roman" w:cs="Times New Roman"/>
          <w:sz w:val="24"/>
          <w:szCs w:val="24"/>
        </w:rPr>
      </w:pPr>
      <w:r>
        <w:rPr>
          <w:rFonts w:ascii="Times New Roman" w:hAnsi="Times New Roman" w:cs="Times New Roman"/>
          <w:sz w:val="24"/>
          <w:szCs w:val="24"/>
        </w:rPr>
        <w:t>Cybe</w:t>
      </w:r>
      <w:r w:rsidR="00F8291B">
        <w:rPr>
          <w:rFonts w:ascii="Times New Roman" w:hAnsi="Times New Roman" w:cs="Times New Roman"/>
          <w:sz w:val="24"/>
          <w:szCs w:val="24"/>
        </w:rPr>
        <w:t>rsecurity and the Social Sciences</w:t>
      </w:r>
    </w:p>
    <w:p w14:paraId="7B28182C" w14:textId="76ACD6B6" w:rsidR="00E82E92" w:rsidRDefault="007E4367">
      <w:pPr>
        <w:rPr>
          <w:rFonts w:ascii="Times New Roman" w:hAnsi="Times New Roman" w:cs="Times New Roman"/>
          <w:sz w:val="24"/>
          <w:szCs w:val="24"/>
        </w:rPr>
      </w:pPr>
      <w:r>
        <w:rPr>
          <w:rFonts w:ascii="Times New Roman" w:hAnsi="Times New Roman" w:cs="Times New Roman"/>
          <w:sz w:val="24"/>
          <w:szCs w:val="24"/>
        </w:rPr>
        <w:t>Article 2 Review</w:t>
      </w:r>
    </w:p>
    <w:p w14:paraId="2B0AB99F" w14:textId="232DF4B3" w:rsidR="00E82E92" w:rsidRDefault="00F8291B">
      <w:pPr>
        <w:rPr>
          <w:rFonts w:ascii="Times New Roman" w:hAnsi="Times New Roman" w:cs="Times New Roman"/>
          <w:sz w:val="24"/>
          <w:szCs w:val="24"/>
        </w:rPr>
      </w:pPr>
      <w:r>
        <w:rPr>
          <w:rFonts w:ascii="Times New Roman" w:hAnsi="Times New Roman" w:cs="Times New Roman"/>
          <w:sz w:val="24"/>
          <w:szCs w:val="24"/>
        </w:rPr>
        <w:t xml:space="preserve">October </w:t>
      </w:r>
      <w:r w:rsidR="00E25F9A">
        <w:rPr>
          <w:rFonts w:ascii="Times New Roman" w:hAnsi="Times New Roman" w:cs="Times New Roman"/>
          <w:sz w:val="24"/>
          <w:szCs w:val="24"/>
        </w:rPr>
        <w:t>14</w:t>
      </w:r>
      <w:r>
        <w:rPr>
          <w:rFonts w:ascii="Times New Roman" w:hAnsi="Times New Roman" w:cs="Times New Roman"/>
          <w:sz w:val="24"/>
          <w:szCs w:val="24"/>
        </w:rPr>
        <w:t>, 2024</w:t>
      </w:r>
    </w:p>
    <w:p w14:paraId="477CA370" w14:textId="77777777" w:rsidR="00A8487A" w:rsidRDefault="00A8487A">
      <w:pPr>
        <w:rPr>
          <w:rFonts w:ascii="Times New Roman" w:hAnsi="Times New Roman" w:cs="Times New Roman"/>
          <w:sz w:val="24"/>
          <w:szCs w:val="24"/>
        </w:rPr>
      </w:pPr>
    </w:p>
    <w:p w14:paraId="009C1831" w14:textId="77777777" w:rsidR="008F4713" w:rsidRDefault="008F4713" w:rsidP="008F4713">
      <w:pPr>
        <w:spacing w:line="480" w:lineRule="auto"/>
        <w:jc w:val="center"/>
        <w:rPr>
          <w:rFonts w:ascii="Times New Roman" w:hAnsi="Times New Roman" w:cs="Times New Roman"/>
          <w:sz w:val="24"/>
          <w:szCs w:val="24"/>
        </w:rPr>
      </w:pPr>
      <w:r w:rsidRPr="008F4713">
        <w:rPr>
          <w:rFonts w:ascii="Times New Roman" w:hAnsi="Times New Roman" w:cs="Times New Roman"/>
          <w:sz w:val="24"/>
          <w:szCs w:val="24"/>
        </w:rPr>
        <w:t>Cybersecurity when working from home during COVID-19: considering the human factors</w:t>
      </w:r>
    </w:p>
    <w:p w14:paraId="341DE76E" w14:textId="78F35C71" w:rsidR="008F4713" w:rsidRDefault="0025357E" w:rsidP="008F47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article that I chose to review is </w:t>
      </w:r>
      <w:r w:rsidRPr="0025357E">
        <w:rPr>
          <w:rFonts w:ascii="Times New Roman" w:hAnsi="Times New Roman" w:cs="Times New Roman"/>
          <w:sz w:val="24"/>
          <w:szCs w:val="24"/>
        </w:rPr>
        <w:t>Cybersecurity when working from home during COVID-19: considering the human factors</w:t>
      </w:r>
      <w:r>
        <w:rPr>
          <w:rFonts w:ascii="Times New Roman" w:hAnsi="Times New Roman" w:cs="Times New Roman"/>
          <w:sz w:val="24"/>
          <w:szCs w:val="24"/>
        </w:rPr>
        <w:t>, authored by Monica T Whitney, Nour Moustafa, and Marthie Grobler.  The article aims to answer four questions: w</w:t>
      </w:r>
      <w:r w:rsidRPr="0025357E">
        <w:rPr>
          <w:rFonts w:ascii="Times New Roman" w:hAnsi="Times New Roman" w:cs="Times New Roman"/>
          <w:sz w:val="24"/>
          <w:szCs w:val="24"/>
        </w:rPr>
        <w:t xml:space="preserve">hat </w:t>
      </w:r>
      <w:r w:rsidR="00AC7571" w:rsidRPr="0025357E">
        <w:rPr>
          <w:rFonts w:ascii="Times New Roman" w:hAnsi="Times New Roman" w:cs="Times New Roman"/>
          <w:sz w:val="24"/>
          <w:szCs w:val="24"/>
        </w:rPr>
        <w:t>participants’ lived experiences were</w:t>
      </w:r>
      <w:r w:rsidRPr="0025357E">
        <w:rPr>
          <w:rFonts w:ascii="Times New Roman" w:hAnsi="Times New Roman" w:cs="Times New Roman"/>
          <w:sz w:val="24"/>
          <w:szCs w:val="24"/>
        </w:rPr>
        <w:t xml:space="preserve"> when transitioning from the office to home, and how did these impact cybersecurity learning and behaviors</w:t>
      </w:r>
      <w:r>
        <w:rPr>
          <w:rFonts w:ascii="Times New Roman" w:hAnsi="Times New Roman" w:cs="Times New Roman"/>
          <w:sz w:val="24"/>
          <w:szCs w:val="24"/>
        </w:rPr>
        <w:t>; w</w:t>
      </w:r>
      <w:r w:rsidRPr="0025357E">
        <w:rPr>
          <w:rFonts w:ascii="Times New Roman" w:hAnsi="Times New Roman" w:cs="Times New Roman"/>
          <w:sz w:val="24"/>
          <w:szCs w:val="24"/>
        </w:rPr>
        <w:t>hat did cybersecurity mean for participants when working from home</w:t>
      </w:r>
      <w:r>
        <w:rPr>
          <w:rFonts w:ascii="Times New Roman" w:hAnsi="Times New Roman" w:cs="Times New Roman"/>
          <w:sz w:val="24"/>
          <w:szCs w:val="24"/>
        </w:rPr>
        <w:t>; h</w:t>
      </w:r>
      <w:r w:rsidRPr="0025357E">
        <w:rPr>
          <w:rFonts w:ascii="Times New Roman" w:hAnsi="Times New Roman" w:cs="Times New Roman"/>
          <w:sz w:val="24"/>
          <w:szCs w:val="24"/>
        </w:rPr>
        <w:t>ow did participants learn about cybersecurity when working from home</w:t>
      </w:r>
      <w:r>
        <w:rPr>
          <w:rFonts w:ascii="Times New Roman" w:hAnsi="Times New Roman" w:cs="Times New Roman"/>
          <w:sz w:val="24"/>
          <w:szCs w:val="24"/>
        </w:rPr>
        <w:t>; and w</w:t>
      </w:r>
      <w:r w:rsidRPr="0025357E">
        <w:rPr>
          <w:rFonts w:ascii="Times New Roman" w:hAnsi="Times New Roman" w:cs="Times New Roman"/>
          <w:sz w:val="24"/>
          <w:szCs w:val="24"/>
        </w:rPr>
        <w:t>hat recommendations might we give to organizations based on our findings</w:t>
      </w:r>
      <w:r>
        <w:rPr>
          <w:rFonts w:ascii="Times New Roman" w:hAnsi="Times New Roman" w:cs="Times New Roman"/>
          <w:sz w:val="24"/>
          <w:szCs w:val="24"/>
        </w:rPr>
        <w:t>.</w:t>
      </w:r>
    </w:p>
    <w:p w14:paraId="3E359E3F" w14:textId="106B2DB2" w:rsidR="00AC7571" w:rsidRDefault="00AC7571" w:rsidP="008F47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research team utilized the interpretative phenomenological analysis, which is a method used by psychologists to understand the life experiences of individuals and how they make sense of their world.  </w:t>
      </w:r>
      <w:r w:rsidR="00D81A2A">
        <w:rPr>
          <w:rFonts w:ascii="Times New Roman" w:hAnsi="Times New Roman" w:cs="Times New Roman"/>
          <w:sz w:val="24"/>
          <w:szCs w:val="24"/>
        </w:rPr>
        <w:t>The efficacy of this methodology hinges upon the gathering of themes across data gathered from individuals and corroborating them to ascertain the meaning of individual experiences.</w:t>
      </w:r>
    </w:p>
    <w:p w14:paraId="673BF48B" w14:textId="03A25A41" w:rsidR="00D81A2A" w:rsidRPr="00C04CE8" w:rsidRDefault="00D81A2A" w:rsidP="008F4713">
      <w:pPr>
        <w:spacing w:line="480" w:lineRule="auto"/>
        <w:rPr>
          <w:rFonts w:ascii="Times New Roman" w:hAnsi="Times New Roman" w:cs="Times New Roman"/>
          <w:sz w:val="24"/>
          <w:szCs w:val="24"/>
        </w:rPr>
      </w:pPr>
      <w:r>
        <w:rPr>
          <w:rFonts w:ascii="Times New Roman" w:hAnsi="Times New Roman" w:cs="Times New Roman"/>
          <w:sz w:val="24"/>
          <w:szCs w:val="24"/>
        </w:rPr>
        <w:tab/>
      </w:r>
      <w:r w:rsidR="005A5648">
        <w:rPr>
          <w:rFonts w:ascii="Times New Roman" w:hAnsi="Times New Roman" w:cs="Times New Roman"/>
          <w:sz w:val="24"/>
          <w:szCs w:val="24"/>
        </w:rPr>
        <w:t>The study interviewed 27 people and those interviews were analyzed using the aforementioned method to gather superordinate and emergent themes.  Superordinate themes are derived from the clustering of several emergent themes.  For example, the emergent themes of stress, little time to prepare, and the abrupt transition were clustered under the superordinate theme of the transition from the office to home.</w:t>
      </w:r>
    </w:p>
    <w:sectPr w:rsidR="00D81A2A" w:rsidRPr="00C04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E8"/>
    <w:rsid w:val="0001282B"/>
    <w:rsid w:val="0002483A"/>
    <w:rsid w:val="00092C0D"/>
    <w:rsid w:val="00092CA2"/>
    <w:rsid w:val="000C0FD1"/>
    <w:rsid w:val="000C2087"/>
    <w:rsid w:val="000E4A6E"/>
    <w:rsid w:val="000E56A6"/>
    <w:rsid w:val="000F52D5"/>
    <w:rsid w:val="00142166"/>
    <w:rsid w:val="001A26C5"/>
    <w:rsid w:val="001B6C6E"/>
    <w:rsid w:val="00202678"/>
    <w:rsid w:val="002125ED"/>
    <w:rsid w:val="0024284F"/>
    <w:rsid w:val="0025357E"/>
    <w:rsid w:val="002B18DD"/>
    <w:rsid w:val="00322F6C"/>
    <w:rsid w:val="00343BA7"/>
    <w:rsid w:val="00393E21"/>
    <w:rsid w:val="003979CF"/>
    <w:rsid w:val="003A2589"/>
    <w:rsid w:val="003E0ABA"/>
    <w:rsid w:val="004133B2"/>
    <w:rsid w:val="0042763C"/>
    <w:rsid w:val="00474DFB"/>
    <w:rsid w:val="00485B60"/>
    <w:rsid w:val="00486715"/>
    <w:rsid w:val="004974CE"/>
    <w:rsid w:val="004E558A"/>
    <w:rsid w:val="004E5B02"/>
    <w:rsid w:val="004F7114"/>
    <w:rsid w:val="005260D7"/>
    <w:rsid w:val="0056317A"/>
    <w:rsid w:val="005768F5"/>
    <w:rsid w:val="00592F00"/>
    <w:rsid w:val="005A5648"/>
    <w:rsid w:val="006358CB"/>
    <w:rsid w:val="00660A68"/>
    <w:rsid w:val="00677DEF"/>
    <w:rsid w:val="0068037C"/>
    <w:rsid w:val="00691867"/>
    <w:rsid w:val="006A717E"/>
    <w:rsid w:val="006C239C"/>
    <w:rsid w:val="006F549E"/>
    <w:rsid w:val="00735CFA"/>
    <w:rsid w:val="007516B0"/>
    <w:rsid w:val="0078276B"/>
    <w:rsid w:val="007B21BC"/>
    <w:rsid w:val="007E4367"/>
    <w:rsid w:val="00800172"/>
    <w:rsid w:val="00816A65"/>
    <w:rsid w:val="00820EFA"/>
    <w:rsid w:val="008333A0"/>
    <w:rsid w:val="008578FC"/>
    <w:rsid w:val="008F4713"/>
    <w:rsid w:val="009623B6"/>
    <w:rsid w:val="009A27C6"/>
    <w:rsid w:val="009A7EC6"/>
    <w:rsid w:val="009E3808"/>
    <w:rsid w:val="00A56458"/>
    <w:rsid w:val="00A62BDB"/>
    <w:rsid w:val="00A8487A"/>
    <w:rsid w:val="00AB13A8"/>
    <w:rsid w:val="00AC7571"/>
    <w:rsid w:val="00AE6798"/>
    <w:rsid w:val="00B45D8A"/>
    <w:rsid w:val="00B513E2"/>
    <w:rsid w:val="00B62DA2"/>
    <w:rsid w:val="00BC0BC9"/>
    <w:rsid w:val="00BD42C1"/>
    <w:rsid w:val="00BE6090"/>
    <w:rsid w:val="00C04CE8"/>
    <w:rsid w:val="00C22207"/>
    <w:rsid w:val="00C30578"/>
    <w:rsid w:val="00C403FA"/>
    <w:rsid w:val="00C76456"/>
    <w:rsid w:val="00C82D48"/>
    <w:rsid w:val="00CB5DD7"/>
    <w:rsid w:val="00CC7515"/>
    <w:rsid w:val="00CE68FA"/>
    <w:rsid w:val="00D2574B"/>
    <w:rsid w:val="00D33D35"/>
    <w:rsid w:val="00D469D6"/>
    <w:rsid w:val="00D477C3"/>
    <w:rsid w:val="00D81A2A"/>
    <w:rsid w:val="00DC44CB"/>
    <w:rsid w:val="00DC4E04"/>
    <w:rsid w:val="00DE1E32"/>
    <w:rsid w:val="00DE60CC"/>
    <w:rsid w:val="00E25F9A"/>
    <w:rsid w:val="00E33767"/>
    <w:rsid w:val="00E50574"/>
    <w:rsid w:val="00E546D6"/>
    <w:rsid w:val="00E55FA8"/>
    <w:rsid w:val="00E82E92"/>
    <w:rsid w:val="00E91BBE"/>
    <w:rsid w:val="00ED4A88"/>
    <w:rsid w:val="00EE1561"/>
    <w:rsid w:val="00F2139C"/>
    <w:rsid w:val="00F358E8"/>
    <w:rsid w:val="00F730AE"/>
    <w:rsid w:val="00F749E2"/>
    <w:rsid w:val="00F81F0A"/>
    <w:rsid w:val="00F8291B"/>
    <w:rsid w:val="00FC3B40"/>
    <w:rsid w:val="00FE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11B0"/>
  <w15:chartTrackingRefBased/>
  <w15:docId w15:val="{1F5C4402-C1ED-4F28-94B1-7A6C51E9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MCMILLAN, NATHAN</cp:lastModifiedBy>
  <cp:revision>16</cp:revision>
  <dcterms:created xsi:type="dcterms:W3CDTF">2024-10-04T20:05:00Z</dcterms:created>
  <dcterms:modified xsi:type="dcterms:W3CDTF">2024-10-15T01:22:00Z</dcterms:modified>
</cp:coreProperties>
</file>